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3C6" w:rsidRPr="00350F62" w:rsidRDefault="009F63C6" w:rsidP="002756A8">
      <w:pPr>
        <w:shd w:val="clear" w:color="auto" w:fill="FFFFFF"/>
        <w:spacing w:after="0" w:line="240" w:lineRule="auto"/>
        <w:ind w:left="28" w:right="-102" w:firstLine="680"/>
        <w:jc w:val="center"/>
        <w:rPr>
          <w:rFonts w:ascii="Times New Roman" w:hAnsi="Times New Roman"/>
          <w:b/>
          <w:sz w:val="28"/>
          <w:szCs w:val="28"/>
        </w:rPr>
      </w:pPr>
      <w:r w:rsidRPr="00350F62">
        <w:rPr>
          <w:rFonts w:ascii="Times New Roman" w:hAnsi="Times New Roman"/>
          <w:b/>
          <w:sz w:val="28"/>
          <w:szCs w:val="28"/>
        </w:rPr>
        <w:t>Легенда о стеклоделии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9F63C6" w:rsidRPr="00350F62" w:rsidRDefault="009F63C6" w:rsidP="002756A8">
      <w:pPr>
        <w:shd w:val="clear" w:color="auto" w:fill="FFFFFF"/>
        <w:spacing w:after="0" w:line="240" w:lineRule="auto"/>
        <w:ind w:left="28" w:right="-102" w:firstLine="680"/>
        <w:jc w:val="both"/>
        <w:rPr>
          <w:rFonts w:ascii="Times New Roman" w:hAnsi="Times New Roman"/>
          <w:sz w:val="28"/>
          <w:szCs w:val="28"/>
        </w:rPr>
      </w:pPr>
      <w:r w:rsidRPr="00350F62">
        <w:rPr>
          <w:rFonts w:ascii="Times New Roman" w:hAnsi="Times New Roman"/>
          <w:sz w:val="28"/>
          <w:szCs w:val="28"/>
        </w:rPr>
        <w:t xml:space="preserve">«Плыли по Средиземному морю финикийские купцы и везли груз природной соды. Из-за бури им пришлось заночевать на песчаном берегу. Не найдя подходящих камней для очага, они взяли куски спрессованной соды с корабля. </w:t>
      </w:r>
    </w:p>
    <w:p w:rsidR="009F63C6" w:rsidRPr="00350F62" w:rsidRDefault="009F63C6" w:rsidP="002756A8">
      <w:pPr>
        <w:shd w:val="clear" w:color="auto" w:fill="FFFFFF"/>
        <w:spacing w:after="0" w:line="240" w:lineRule="auto"/>
        <w:ind w:left="28" w:right="-102" w:firstLine="680"/>
        <w:jc w:val="both"/>
        <w:rPr>
          <w:rFonts w:ascii="Times New Roman" w:hAnsi="Times New Roman"/>
          <w:sz w:val="28"/>
          <w:szCs w:val="28"/>
        </w:rPr>
      </w:pPr>
      <w:r w:rsidRPr="00350F62">
        <w:rPr>
          <w:rFonts w:ascii="Times New Roman" w:hAnsi="Times New Roman"/>
          <w:sz w:val="28"/>
          <w:szCs w:val="28"/>
        </w:rPr>
        <w:t xml:space="preserve">На следующее утро на месте костра купцы обнаружили прозрачный слиток, сиявший на солнце. Так люди открыли способ изготовления стекла». Автор этой легенды неизвестен, а впервые записал предание римский писатель Плиний Старший в I веке до нашей эры. В конце концов, историки выяснили, что стекло изобрели вовсе не финикийцы. Способ получения стекла был открыт намного раньше того времени, когда финикийские корабли принялись бороздить Средиземное море. </w:t>
      </w:r>
    </w:p>
    <w:p w:rsidR="009F63C6" w:rsidRDefault="009F63C6" w:rsidP="002756A8">
      <w:pPr>
        <w:shd w:val="clear" w:color="auto" w:fill="FFFFFF"/>
        <w:spacing w:after="0" w:line="240" w:lineRule="auto"/>
        <w:ind w:left="28" w:right="-102" w:firstLine="680"/>
        <w:jc w:val="both"/>
        <w:rPr>
          <w:rFonts w:ascii="Times New Roman" w:hAnsi="Times New Roman"/>
          <w:sz w:val="28"/>
          <w:szCs w:val="28"/>
        </w:rPr>
      </w:pPr>
      <w:r w:rsidRPr="00350F62">
        <w:rPr>
          <w:rFonts w:ascii="Times New Roman" w:hAnsi="Times New Roman"/>
          <w:sz w:val="28"/>
          <w:szCs w:val="28"/>
        </w:rPr>
        <w:t>За право называться родиной искусственного стекла «борются» Древний Египет и Месопотамия. В Месопотамии найдена цилиндрическая печать из стекла, которой 4 тысячи лет, а в Египте археологи обнаружили зеленоватую стеклянную бусину возрастом больше 5,5 тысяч лет.</w:t>
      </w:r>
    </w:p>
    <w:p w:rsidR="009F63C6" w:rsidRDefault="009F63C6" w:rsidP="002756A8">
      <w:pPr>
        <w:shd w:val="clear" w:color="auto" w:fill="FFFFFF"/>
        <w:spacing w:after="0" w:line="240" w:lineRule="auto"/>
        <w:ind w:left="28" w:right="-102" w:firstLine="680"/>
        <w:jc w:val="both"/>
        <w:rPr>
          <w:rFonts w:ascii="Times New Roman" w:hAnsi="Times New Roman"/>
          <w:sz w:val="28"/>
          <w:szCs w:val="28"/>
        </w:rPr>
      </w:pPr>
    </w:p>
    <w:p w:rsidR="009F63C6" w:rsidRPr="008508D3" w:rsidRDefault="009F63C6" w:rsidP="002756A8">
      <w:pPr>
        <w:shd w:val="clear" w:color="auto" w:fill="FFFFFF"/>
        <w:spacing w:after="0" w:line="240" w:lineRule="auto"/>
        <w:ind w:left="28" w:right="-102" w:firstLine="680"/>
        <w:jc w:val="center"/>
        <w:rPr>
          <w:rFonts w:ascii="Times New Roman" w:hAnsi="Times New Roman"/>
          <w:b/>
          <w:sz w:val="28"/>
          <w:szCs w:val="28"/>
        </w:rPr>
      </w:pPr>
      <w:r w:rsidRPr="008508D3">
        <w:rPr>
          <w:rFonts w:ascii="Times New Roman" w:hAnsi="Times New Roman"/>
          <w:b/>
          <w:sz w:val="28"/>
          <w:szCs w:val="28"/>
        </w:rPr>
        <w:t>Утилизация стекла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9F63C6" w:rsidRPr="008508D3" w:rsidRDefault="009F63C6" w:rsidP="002756A8">
      <w:pPr>
        <w:shd w:val="clear" w:color="auto" w:fill="FFFFFF"/>
        <w:spacing w:after="0" w:line="240" w:lineRule="auto"/>
        <w:ind w:left="28" w:right="-102" w:firstLine="68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508D3">
        <w:rPr>
          <w:rFonts w:ascii="Times New Roman" w:hAnsi="Times New Roman"/>
          <w:sz w:val="28"/>
          <w:szCs w:val="28"/>
        </w:rPr>
        <w:t xml:space="preserve">В природных условиях этот процесс распада стекла занимает более 1 тыс. лет. Эту серьезную проблему можно решить с помощью переработки. Ущерб окружающей среде можно свести к минимуму — достаточно лишь начать сортировать отходы и бросать стекло в специальные контейнеры для вторсырья (чаще всего они синие) или  сдавать его в пункты приема. </w:t>
      </w:r>
      <w:r w:rsidRPr="008508D3">
        <w:rPr>
          <w:rFonts w:ascii="Times New Roman" w:hAnsi="Times New Roman"/>
          <w:sz w:val="28"/>
          <w:szCs w:val="28"/>
          <w:shd w:val="clear" w:color="auto" w:fill="FFFFFF"/>
        </w:rPr>
        <w:t> Стекло можно переплавлять.</w:t>
      </w:r>
    </w:p>
    <w:p w:rsidR="009F63C6" w:rsidRPr="008508D3" w:rsidRDefault="009F63C6" w:rsidP="002756A8">
      <w:pPr>
        <w:shd w:val="clear" w:color="auto" w:fill="FFFFFF"/>
        <w:spacing w:after="0" w:line="240" w:lineRule="auto"/>
        <w:ind w:left="28" w:right="-102" w:firstLine="680"/>
        <w:jc w:val="both"/>
        <w:rPr>
          <w:rFonts w:ascii="Times New Roman" w:hAnsi="Times New Roman"/>
          <w:sz w:val="28"/>
          <w:szCs w:val="28"/>
          <w:lang w:eastAsia="ru-RU"/>
        </w:rPr>
      </w:pPr>
      <w:r w:rsidRPr="008508D3">
        <w:rPr>
          <w:rFonts w:ascii="Times New Roman" w:hAnsi="Times New Roman"/>
          <w:sz w:val="28"/>
          <w:szCs w:val="28"/>
        </w:rPr>
        <w:t>Стеклянные отходы перерабатывают в новую тару. Стекло может стать строительным материалом: стекловатой, стекловолокном, мелкозернистым бетоном, стеклянной плиткой, Переработанное стекло активно используется в дорожном строительстве. Благодаря микрошарикам из стекла  свет от фар отражается от асфальта в темное время суток.</w:t>
      </w:r>
    </w:p>
    <w:sectPr w:rsidR="009F63C6" w:rsidRPr="008508D3" w:rsidSect="002756A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7670"/>
    <w:multiLevelType w:val="multilevel"/>
    <w:tmpl w:val="01068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D44891"/>
    <w:multiLevelType w:val="multilevel"/>
    <w:tmpl w:val="28F21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80628FF"/>
    <w:multiLevelType w:val="multilevel"/>
    <w:tmpl w:val="E638A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083965"/>
    <w:multiLevelType w:val="multilevel"/>
    <w:tmpl w:val="2714B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ACC6CFE"/>
    <w:multiLevelType w:val="multilevel"/>
    <w:tmpl w:val="1B32A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BE85835"/>
    <w:multiLevelType w:val="multilevel"/>
    <w:tmpl w:val="82462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3A67480"/>
    <w:multiLevelType w:val="multilevel"/>
    <w:tmpl w:val="5A4A5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4630"/>
    <w:rsid w:val="00090B25"/>
    <w:rsid w:val="00140573"/>
    <w:rsid w:val="00215291"/>
    <w:rsid w:val="002756A8"/>
    <w:rsid w:val="00281958"/>
    <w:rsid w:val="00350F62"/>
    <w:rsid w:val="004B23B7"/>
    <w:rsid w:val="004B4FCD"/>
    <w:rsid w:val="0059391E"/>
    <w:rsid w:val="005B2788"/>
    <w:rsid w:val="00605D57"/>
    <w:rsid w:val="00654C21"/>
    <w:rsid w:val="00770A16"/>
    <w:rsid w:val="008508D3"/>
    <w:rsid w:val="009F63C6"/>
    <w:rsid w:val="00AE4630"/>
    <w:rsid w:val="00BE54D1"/>
    <w:rsid w:val="00CA0A1D"/>
    <w:rsid w:val="00CC5C05"/>
    <w:rsid w:val="00E16B7A"/>
    <w:rsid w:val="00E51F8E"/>
    <w:rsid w:val="00E86433"/>
    <w:rsid w:val="00F654AD"/>
    <w:rsid w:val="00F66017"/>
    <w:rsid w:val="00FA1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4D1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locked/>
    <w:rsid w:val="008508D3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4B4FCD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customStyle="1" w:styleId="paragraph">
    <w:name w:val="paragraph"/>
    <w:basedOn w:val="Normal"/>
    <w:uiPriority w:val="99"/>
    <w:rsid w:val="008508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8508D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locked/>
    <w:rsid w:val="008508D3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73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</TotalTime>
  <Pages>1</Pages>
  <Words>247</Words>
  <Characters>1414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larisa-shekleina</cp:lastModifiedBy>
  <cp:revision>9</cp:revision>
  <dcterms:created xsi:type="dcterms:W3CDTF">2023-05-23T19:48:00Z</dcterms:created>
  <dcterms:modified xsi:type="dcterms:W3CDTF">2024-09-14T17:49:00Z</dcterms:modified>
</cp:coreProperties>
</file>