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73" w:rsidRPr="00C74220" w:rsidRDefault="006A7E73" w:rsidP="00B85EB1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05">
        <w:rPr>
          <w:rFonts w:ascii="Times New Roman" w:hAnsi="Times New Roman" w:cs="Times New Roman"/>
          <w:b/>
          <w:sz w:val="28"/>
          <w:szCs w:val="28"/>
        </w:rPr>
        <w:t>Технологическая карта учебного занятия.</w:t>
      </w:r>
    </w:p>
    <w:tbl>
      <w:tblPr>
        <w:tblStyle w:val="a3"/>
        <w:tblW w:w="9889" w:type="dxa"/>
        <w:tblLook w:val="04A0"/>
      </w:tblPr>
      <w:tblGrid>
        <w:gridCol w:w="2802"/>
        <w:gridCol w:w="2551"/>
        <w:gridCol w:w="2297"/>
        <w:gridCol w:w="2239"/>
      </w:tblGrid>
      <w:tr w:rsidR="005D60A7" w:rsidRPr="00D8225A" w:rsidTr="00D8225A">
        <w:tc>
          <w:tcPr>
            <w:tcW w:w="2802" w:type="dxa"/>
          </w:tcPr>
          <w:p w:rsidR="006A7E73" w:rsidRPr="00D8225A" w:rsidRDefault="006A7E73" w:rsidP="00B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Действия учителя (воспитателя)</w:t>
            </w:r>
          </w:p>
        </w:tc>
        <w:tc>
          <w:tcPr>
            <w:tcW w:w="2551" w:type="dxa"/>
          </w:tcPr>
          <w:p w:rsidR="006A7E73" w:rsidRPr="00D8225A" w:rsidRDefault="006A7E73" w:rsidP="00B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Обучающиеся отвечают</w:t>
            </w:r>
          </w:p>
        </w:tc>
        <w:tc>
          <w:tcPr>
            <w:tcW w:w="2297" w:type="dxa"/>
          </w:tcPr>
          <w:p w:rsidR="006A7E73" w:rsidRPr="00D8225A" w:rsidRDefault="006A7E73" w:rsidP="00B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Обучающиеся не отвечают</w:t>
            </w:r>
          </w:p>
        </w:tc>
        <w:tc>
          <w:tcPr>
            <w:tcW w:w="2239" w:type="dxa"/>
          </w:tcPr>
          <w:p w:rsidR="006A7E73" w:rsidRPr="00D8225A" w:rsidRDefault="006A7E73" w:rsidP="00B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A7E73" w:rsidRPr="00D8225A" w:rsidTr="00D8225A">
        <w:tc>
          <w:tcPr>
            <w:tcW w:w="9889" w:type="dxa"/>
            <w:gridSpan w:val="4"/>
          </w:tcPr>
          <w:p w:rsidR="006A7E73" w:rsidRPr="00D8225A" w:rsidRDefault="006A7E73" w:rsidP="00B8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№ 1. </w:t>
            </w:r>
          </w:p>
          <w:p w:rsidR="00195821" w:rsidRPr="00D8225A" w:rsidRDefault="000E0BEC" w:rsidP="00B8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3F0BF0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рупповое помещение</w:t>
            </w:r>
            <w:r w:rsidR="00C361F6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мультимедийной зоной</w:t>
            </w: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ДОУ</w:t>
            </w:r>
          </w:p>
          <w:p w:rsidR="006A7E73" w:rsidRPr="00D8225A" w:rsidRDefault="0070160A" w:rsidP="00B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Мотивация, введение в тему. </w:t>
            </w:r>
            <w:r w:rsidR="00AA06AC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AC" w:rsidRPr="00D822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A7E73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5D60A7" w:rsidRPr="00D8225A" w:rsidTr="00D8225A">
        <w:trPr>
          <w:trHeight w:val="2837"/>
        </w:trPr>
        <w:tc>
          <w:tcPr>
            <w:tcW w:w="2802" w:type="dxa"/>
          </w:tcPr>
          <w:p w:rsidR="00F17A3C" w:rsidRPr="00D8225A" w:rsidRDefault="003F0BF0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Спрашивает, </w:t>
            </w:r>
            <w:r w:rsidR="0004185F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r w:rsidR="0070160A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важный праздник будет </w:t>
            </w:r>
            <w:r w:rsidR="0004185F" w:rsidRPr="00D8225A">
              <w:rPr>
                <w:rFonts w:ascii="Times New Roman" w:hAnsi="Times New Roman" w:cs="Times New Roman"/>
                <w:sz w:val="24"/>
                <w:szCs w:val="24"/>
              </w:rPr>
              <w:t>в мае?</w:t>
            </w:r>
          </w:p>
          <w:p w:rsidR="0070160A" w:rsidRPr="00D8225A" w:rsidRDefault="0070160A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Предлагает детям посмотреть видеофильм</w:t>
            </w:r>
            <w:r w:rsidR="003F0BF0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«Начало военных действий»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, комментирует фильм.</w:t>
            </w:r>
          </w:p>
          <w:p w:rsidR="00EC5788" w:rsidRPr="00D8225A" w:rsidRDefault="0070160A" w:rsidP="00B85E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7E73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6A7E73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proofErr w:type="gramEnd"/>
            <w:r w:rsidR="006A7E73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файл </w:t>
            </w:r>
            <w:r w:rsidR="006A7E73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text</w:t>
            </w:r>
            <w:r w:rsidR="006A7E73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A7E73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teacher</w:t>
            </w:r>
            <w:r w:rsidR="001B3BDE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361F6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этап №1 «Введение</w:t>
            </w:r>
            <w:r w:rsidR="006A7E73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»).</w:t>
            </w:r>
          </w:p>
        </w:tc>
        <w:tc>
          <w:tcPr>
            <w:tcW w:w="2551" w:type="dxa"/>
          </w:tcPr>
          <w:p w:rsidR="0070160A" w:rsidRPr="00D8225A" w:rsidRDefault="00062995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Отвечают, что 9 мая будет праздник «День Победы</w:t>
            </w:r>
            <w:r w:rsidR="0070160A" w:rsidRPr="00D8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60A" w:rsidRPr="00D8225A" w:rsidRDefault="0070160A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Дети просматривают видеоролик </w:t>
            </w:r>
          </w:p>
          <w:p w:rsidR="006A7E73" w:rsidRPr="00D8225A" w:rsidRDefault="006A7E73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17A3C" w:rsidRPr="00D8225A" w:rsidRDefault="00B85EB1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201008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</w:t>
            </w:r>
            <w:r w:rsidR="00021220" w:rsidRPr="00D8225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201008" w:rsidRPr="00D8225A">
              <w:rPr>
                <w:rFonts w:ascii="Times New Roman" w:hAnsi="Times New Roman" w:cs="Times New Roman"/>
                <w:sz w:val="24"/>
                <w:szCs w:val="24"/>
              </w:rPr>
              <w:t>: День Победы.</w:t>
            </w:r>
            <w:r w:rsidR="00995063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220" w:rsidRPr="00D8225A" w:rsidRDefault="00021220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3C" w:rsidRPr="00D8225A" w:rsidRDefault="00F17A3C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3C" w:rsidRPr="00D8225A" w:rsidRDefault="00F17A3C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17A3C" w:rsidRPr="00D8225A" w:rsidRDefault="00F17A3C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3C" w:rsidRPr="00D8225A" w:rsidRDefault="00F17A3C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3C" w:rsidRPr="00D8225A" w:rsidRDefault="00F17A3C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3C" w:rsidRPr="00D8225A" w:rsidRDefault="00F17A3C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993" w:rsidRPr="00D8225A" w:rsidRDefault="00D8225A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Ссылка на 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видеофильм «Начало военных действий»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</w:t>
            </w:r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файл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text</w:t>
            </w:r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teacher</w:t>
            </w:r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</w:tr>
      <w:tr w:rsidR="005D60A7" w:rsidRPr="00D8225A" w:rsidTr="00D8225A">
        <w:trPr>
          <w:trHeight w:val="1088"/>
        </w:trPr>
        <w:tc>
          <w:tcPr>
            <w:tcW w:w="2802" w:type="dxa"/>
          </w:tcPr>
          <w:p w:rsidR="00F947EF" w:rsidRPr="00D8225A" w:rsidRDefault="00EA1237" w:rsidP="00EA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Спрашивает, </w:t>
            </w:r>
            <w:r w:rsidR="0033613E" w:rsidRPr="00D822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201008" w:rsidRPr="00D8225A">
              <w:rPr>
                <w:rFonts w:ascii="Times New Roman" w:hAnsi="Times New Roman" w:cs="Times New Roman"/>
                <w:sz w:val="24"/>
                <w:szCs w:val="24"/>
              </w:rPr>
              <w:t>такое м</w:t>
            </w:r>
            <w:r w:rsidR="00DF5AB8" w:rsidRPr="00D8225A">
              <w:rPr>
                <w:rFonts w:ascii="Times New Roman" w:hAnsi="Times New Roman" w:cs="Times New Roman"/>
                <w:sz w:val="24"/>
                <w:szCs w:val="24"/>
              </w:rPr>
              <w:t>узей.</w:t>
            </w:r>
          </w:p>
          <w:bookmarkEnd w:id="0"/>
          <w:p w:rsidR="00F947EF" w:rsidRPr="00D8225A" w:rsidRDefault="00F947EF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613E" w:rsidRPr="00D8225A" w:rsidRDefault="0033613E" w:rsidP="00EA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7C6043" w:rsidRPr="00D8225A" w:rsidRDefault="001B3BDE" w:rsidP="00EA12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Педагог обобщает высказывания детей.</w:t>
            </w:r>
          </w:p>
        </w:tc>
        <w:tc>
          <w:tcPr>
            <w:tcW w:w="2297" w:type="dxa"/>
          </w:tcPr>
          <w:p w:rsidR="007C6043" w:rsidRPr="00D8225A" w:rsidRDefault="0070160A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Объясняет, что такое музей</w:t>
            </w:r>
          </w:p>
        </w:tc>
        <w:tc>
          <w:tcPr>
            <w:tcW w:w="2239" w:type="dxa"/>
          </w:tcPr>
          <w:p w:rsidR="007C6043" w:rsidRPr="00D8225A" w:rsidRDefault="007C6043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A7" w:rsidRPr="00D8225A" w:rsidTr="00D8225A">
        <w:trPr>
          <w:trHeight w:val="1096"/>
        </w:trPr>
        <w:tc>
          <w:tcPr>
            <w:tcW w:w="2802" w:type="dxa"/>
          </w:tcPr>
          <w:p w:rsidR="0033613E" w:rsidRPr="00D8225A" w:rsidRDefault="0033613E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Знакомит с правилами</w:t>
            </w:r>
            <w:r w:rsidR="00021220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посещения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</w:p>
          <w:p w:rsidR="0033613E" w:rsidRPr="00D8225A" w:rsidRDefault="0033613E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613E" w:rsidRPr="00D8225A" w:rsidRDefault="0033613E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посещения Музея.</w:t>
            </w:r>
          </w:p>
        </w:tc>
        <w:tc>
          <w:tcPr>
            <w:tcW w:w="2297" w:type="dxa"/>
          </w:tcPr>
          <w:p w:rsidR="0033613E" w:rsidRPr="00D8225A" w:rsidRDefault="0033613E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3613E" w:rsidRPr="00D8225A" w:rsidRDefault="00BB15CE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2CA9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артинка: «Правила посещения Музея» </w:t>
            </w:r>
            <w:r w:rsidR="007D2CA9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7D2CA9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proofErr w:type="gramEnd"/>
            <w:r w:rsidR="007D2CA9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файл </w:t>
            </w:r>
            <w:r w:rsidR="007D2CA9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text</w:t>
            </w:r>
            <w:r w:rsidR="007D2CA9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D2CA9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teacher</w:t>
            </w:r>
            <w:r w:rsidR="007D2CA9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5)</w:t>
            </w:r>
          </w:p>
        </w:tc>
      </w:tr>
      <w:tr w:rsidR="006A7E73" w:rsidRPr="00D8225A" w:rsidTr="00D8225A">
        <w:tc>
          <w:tcPr>
            <w:tcW w:w="9889" w:type="dxa"/>
            <w:gridSpan w:val="4"/>
          </w:tcPr>
          <w:p w:rsidR="006A7E73" w:rsidRPr="00D8225A" w:rsidRDefault="006A7E73" w:rsidP="00B8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Этап № 2.</w:t>
            </w:r>
          </w:p>
          <w:p w:rsidR="00180264" w:rsidRPr="00D8225A" w:rsidRDefault="0070160A" w:rsidP="00B8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Музейная комната СШ п. Дружба</w:t>
            </w:r>
            <w:r w:rsidR="00781CDC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. Экспозиция «Макет воинской позиции»</w:t>
            </w: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</w:t>
            </w:r>
            <w:r w:rsidR="006A7E73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781CDC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A7E73" w:rsidRPr="00D8225A" w:rsidRDefault="00781CDC" w:rsidP="00B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ВОВ. </w:t>
            </w:r>
            <w:r w:rsidR="00AA06AC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A7E73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5D60A7" w:rsidRPr="00D8225A" w:rsidTr="00D8225A">
        <w:trPr>
          <w:trHeight w:val="1096"/>
        </w:trPr>
        <w:tc>
          <w:tcPr>
            <w:tcW w:w="2802" w:type="dxa"/>
          </w:tcPr>
          <w:p w:rsidR="006A7E73" w:rsidRPr="00D8225A" w:rsidRDefault="007A391A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Рассказывает </w:t>
            </w:r>
            <w:r w:rsidR="007477FF" w:rsidRPr="00D8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 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</w:t>
            </w:r>
            <w:r w:rsidR="0037724C" w:rsidRPr="00D8225A">
              <w:rPr>
                <w:rFonts w:ascii="Times New Roman" w:hAnsi="Times New Roman" w:cs="Times New Roman"/>
                <w:sz w:val="24"/>
                <w:szCs w:val="24"/>
              </w:rPr>
              <w:t>событи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ях Великой Отечественной В</w:t>
            </w:r>
            <w:r w:rsidR="00A835C4" w:rsidRPr="00D8225A">
              <w:rPr>
                <w:rFonts w:ascii="Times New Roman" w:hAnsi="Times New Roman" w:cs="Times New Roman"/>
                <w:sz w:val="24"/>
                <w:szCs w:val="24"/>
              </w:rPr>
              <w:t>ойны</w:t>
            </w:r>
            <w:r w:rsidR="0037724C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3" w:rsidRPr="00D822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A7E73" w:rsidRPr="00D8225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6A7E73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="006A7E73" w:rsidRPr="00D82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6A7E73" w:rsidRPr="00D8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E73" w:rsidRPr="00D82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1B3BDE" w:rsidRPr="00D8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E73" w:rsidRPr="00D8225A">
              <w:rPr>
                <w:rFonts w:ascii="Times New Roman" w:hAnsi="Times New Roman" w:cs="Times New Roman"/>
                <w:sz w:val="24"/>
                <w:szCs w:val="24"/>
              </w:rPr>
              <w:t>, этап №2).</w:t>
            </w:r>
          </w:p>
        </w:tc>
        <w:tc>
          <w:tcPr>
            <w:tcW w:w="2551" w:type="dxa"/>
          </w:tcPr>
          <w:p w:rsidR="001B3BDE" w:rsidRPr="00D8225A" w:rsidRDefault="001B3BDE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Рассматривают макет.</w:t>
            </w:r>
          </w:p>
          <w:p w:rsidR="008C4771" w:rsidRPr="00D8225A" w:rsidRDefault="008C4771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36767" w:rsidRPr="00D8225A" w:rsidRDefault="00F36767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73" w:rsidRPr="00D8225A" w:rsidRDefault="006A7E73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A7E73" w:rsidRPr="00D8225A" w:rsidRDefault="006A7E73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Располагает детей на опт</w:t>
            </w:r>
            <w:r w:rsidR="0027078C" w:rsidRPr="00D8225A">
              <w:rPr>
                <w:rFonts w:ascii="Times New Roman" w:hAnsi="Times New Roman" w:cs="Times New Roman"/>
                <w:sz w:val="24"/>
                <w:szCs w:val="24"/>
              </w:rPr>
              <w:t>имальном расстоянии</w:t>
            </w:r>
            <w:r w:rsidR="00B85EB1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от макета </w:t>
            </w:r>
            <w:r w:rsidR="002D6459" w:rsidRPr="00D8225A">
              <w:rPr>
                <w:rFonts w:ascii="Times New Roman" w:hAnsi="Times New Roman" w:cs="Times New Roman"/>
                <w:sz w:val="24"/>
                <w:szCs w:val="24"/>
              </w:rPr>
              <w:t>«Воинская позиция</w:t>
            </w:r>
            <w:r w:rsidR="001B3BDE" w:rsidRPr="00D822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185F" w:rsidRPr="00D8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60A7" w:rsidRPr="00D8225A" w:rsidTr="00D8225A">
        <w:trPr>
          <w:trHeight w:val="507"/>
        </w:trPr>
        <w:tc>
          <w:tcPr>
            <w:tcW w:w="2802" w:type="dxa"/>
          </w:tcPr>
          <w:p w:rsidR="00F36767" w:rsidRPr="00D8225A" w:rsidRDefault="00F3676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Спрашивает,</w:t>
            </w:r>
            <w:r w:rsidR="00DF5AB8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фронт.</w:t>
            </w:r>
          </w:p>
        </w:tc>
        <w:tc>
          <w:tcPr>
            <w:tcW w:w="2551" w:type="dxa"/>
          </w:tcPr>
          <w:p w:rsidR="00F36767" w:rsidRPr="00D8225A" w:rsidRDefault="00EA1237" w:rsidP="00EA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</w:t>
            </w:r>
            <w:r w:rsidR="00F36767" w:rsidRPr="00D8225A">
              <w:rPr>
                <w:rFonts w:ascii="Times New Roman" w:hAnsi="Times New Roman" w:cs="Times New Roman"/>
                <w:sz w:val="24"/>
                <w:szCs w:val="24"/>
              </w:rPr>
              <w:t>свое мнение.</w:t>
            </w:r>
          </w:p>
        </w:tc>
        <w:tc>
          <w:tcPr>
            <w:tcW w:w="2297" w:type="dxa"/>
          </w:tcPr>
          <w:p w:rsidR="00995063" w:rsidRPr="00D8225A" w:rsidRDefault="00F3676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Объясняет, что такое фронт.</w:t>
            </w:r>
          </w:p>
        </w:tc>
        <w:tc>
          <w:tcPr>
            <w:tcW w:w="2239" w:type="dxa"/>
          </w:tcPr>
          <w:p w:rsidR="00F36767" w:rsidRPr="00D8225A" w:rsidRDefault="00F3676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A7" w:rsidRPr="00D8225A" w:rsidTr="00D8225A">
        <w:trPr>
          <w:trHeight w:val="1096"/>
        </w:trPr>
        <w:tc>
          <w:tcPr>
            <w:tcW w:w="2802" w:type="dxa"/>
          </w:tcPr>
          <w:p w:rsidR="00950882" w:rsidRPr="00D8225A" w:rsidRDefault="00950882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r w:rsidR="00F36767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, для чего  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нужен</w:t>
            </w:r>
            <w:r w:rsidR="00F36767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окоп и блиндаж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</w:tcPr>
          <w:p w:rsidR="00F36767" w:rsidRPr="00D8225A" w:rsidRDefault="00F36767" w:rsidP="00EA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950882" w:rsidRPr="00D8225A" w:rsidRDefault="001B3BDE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A1237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общает ответы детей, уточняет, 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что такое окоп и блиндаж.</w:t>
            </w:r>
          </w:p>
        </w:tc>
        <w:tc>
          <w:tcPr>
            <w:tcW w:w="2297" w:type="dxa"/>
          </w:tcPr>
          <w:p w:rsidR="00995063" w:rsidRPr="00D8225A" w:rsidRDefault="00995063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63" w:rsidRPr="00D8225A" w:rsidRDefault="00995063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50882" w:rsidRPr="00D8225A" w:rsidRDefault="00950882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A7" w:rsidRPr="00D8225A" w:rsidTr="00D8225A">
        <w:trPr>
          <w:trHeight w:val="1096"/>
        </w:trPr>
        <w:tc>
          <w:tcPr>
            <w:tcW w:w="2802" w:type="dxa"/>
          </w:tcPr>
          <w:p w:rsidR="00E5503B" w:rsidRPr="00D8225A" w:rsidRDefault="007477FF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Спрашивает, как</w:t>
            </w:r>
            <w:r w:rsidR="00F17A3C" w:rsidRPr="00D8225A">
              <w:rPr>
                <w:rFonts w:ascii="Times New Roman" w:hAnsi="Times New Roman" w:cs="Times New Roman"/>
                <w:sz w:val="24"/>
                <w:szCs w:val="24"/>
              </w:rPr>
              <w:t>ими были солдаты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03B" w:rsidRPr="00D8225A" w:rsidRDefault="007477FF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01008" w:rsidRPr="00D8225A" w:rsidRDefault="00E144B3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A3C" w:rsidRPr="00D8225A">
              <w:rPr>
                <w:rFonts w:ascii="Times New Roman" w:hAnsi="Times New Roman" w:cs="Times New Roman"/>
                <w:sz w:val="24"/>
                <w:szCs w:val="24"/>
              </w:rPr>
              <w:t>мелые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, храбрые</w:t>
            </w:r>
            <w:r w:rsidR="00F17A3C" w:rsidRPr="00D8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685" w:rsidRPr="00D8225A" w:rsidRDefault="00AF1685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7FF" w:rsidRPr="00D8225A" w:rsidRDefault="00201008" w:rsidP="00B85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Обобщает ответы детей.</w:t>
            </w:r>
          </w:p>
        </w:tc>
        <w:tc>
          <w:tcPr>
            <w:tcW w:w="2297" w:type="dxa"/>
          </w:tcPr>
          <w:p w:rsidR="007477FF" w:rsidRPr="00D8225A" w:rsidRDefault="001B3BDE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Приводит при</w:t>
            </w:r>
            <w:r w:rsidR="00E144B3" w:rsidRPr="00D8225A">
              <w:rPr>
                <w:rFonts w:ascii="Times New Roman" w:hAnsi="Times New Roman" w:cs="Times New Roman"/>
                <w:sz w:val="24"/>
                <w:szCs w:val="24"/>
              </w:rPr>
              <w:t>меры поговорок и пословиц о смелости и храбро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сти солдат</w:t>
            </w:r>
          </w:p>
        </w:tc>
        <w:tc>
          <w:tcPr>
            <w:tcW w:w="2239" w:type="dxa"/>
          </w:tcPr>
          <w:p w:rsidR="007477FF" w:rsidRPr="00D8225A" w:rsidRDefault="007477FF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A7" w:rsidRPr="00D8225A" w:rsidTr="00D8225A">
        <w:trPr>
          <w:trHeight w:val="1096"/>
        </w:trPr>
        <w:tc>
          <w:tcPr>
            <w:tcW w:w="2802" w:type="dxa"/>
          </w:tcPr>
          <w:p w:rsidR="00E5503B" w:rsidRPr="00D8225A" w:rsidRDefault="001B3BDE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Спрашивает, к</w:t>
            </w:r>
            <w:r w:rsidR="00E5503B" w:rsidRPr="00D8225A">
              <w:rPr>
                <w:rFonts w:ascii="Times New Roman" w:hAnsi="Times New Roman" w:cs="Times New Roman"/>
                <w:sz w:val="24"/>
                <w:szCs w:val="24"/>
              </w:rPr>
              <w:t>ак назыв</w:t>
            </w:r>
            <w:r w:rsidR="00F17A3C" w:rsidRPr="00D8225A">
              <w:rPr>
                <w:rFonts w:ascii="Times New Roman" w:hAnsi="Times New Roman" w:cs="Times New Roman"/>
                <w:sz w:val="24"/>
                <w:szCs w:val="24"/>
              </w:rPr>
              <w:t>ается героический поступок</w:t>
            </w:r>
            <w:r w:rsidR="00E5503B" w:rsidRPr="00D8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03B" w:rsidRPr="00D8225A" w:rsidRDefault="00E5503B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1008" w:rsidRPr="00D8225A" w:rsidRDefault="00B85EB1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</w:t>
            </w:r>
            <w:r w:rsidR="009E4AE6" w:rsidRPr="00D8225A">
              <w:rPr>
                <w:rFonts w:ascii="Times New Roman" w:hAnsi="Times New Roman" w:cs="Times New Roman"/>
                <w:sz w:val="24"/>
                <w:szCs w:val="24"/>
              </w:rPr>
              <w:t>свое мнение.</w:t>
            </w:r>
          </w:p>
          <w:p w:rsidR="00E5503B" w:rsidRPr="00D8225A" w:rsidRDefault="00201008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Обобщает ответы детей.</w:t>
            </w:r>
          </w:p>
        </w:tc>
        <w:tc>
          <w:tcPr>
            <w:tcW w:w="2297" w:type="dxa"/>
          </w:tcPr>
          <w:p w:rsidR="00E5503B" w:rsidRPr="00D8225A" w:rsidRDefault="001B3BDE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Дает определение </w:t>
            </w:r>
            <w:r w:rsidR="00EE1304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словосочетанию 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«героический поступок»</w:t>
            </w:r>
          </w:p>
        </w:tc>
        <w:tc>
          <w:tcPr>
            <w:tcW w:w="2239" w:type="dxa"/>
          </w:tcPr>
          <w:p w:rsidR="00E5503B" w:rsidRPr="00D8225A" w:rsidRDefault="00E5503B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A7" w:rsidRPr="00D8225A" w:rsidTr="00D8225A">
        <w:trPr>
          <w:trHeight w:val="982"/>
        </w:trPr>
        <w:tc>
          <w:tcPr>
            <w:tcW w:w="2802" w:type="dxa"/>
          </w:tcPr>
          <w:p w:rsidR="00F17A3C" w:rsidRPr="00D8225A" w:rsidRDefault="005D60A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Спрашивает, к</w:t>
            </w:r>
            <w:r w:rsidR="00F17A3C" w:rsidRPr="00D8225A">
              <w:rPr>
                <w:rFonts w:ascii="Times New Roman" w:hAnsi="Times New Roman" w:cs="Times New Roman"/>
                <w:sz w:val="24"/>
                <w:szCs w:val="24"/>
              </w:rPr>
              <w:t>ак называют человека, совершившего подвиг.</w:t>
            </w:r>
          </w:p>
        </w:tc>
        <w:tc>
          <w:tcPr>
            <w:tcW w:w="2551" w:type="dxa"/>
          </w:tcPr>
          <w:p w:rsidR="001B3BDE" w:rsidRPr="00D8225A" w:rsidRDefault="00F17A3C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1B3BDE" w:rsidRPr="00D8225A" w:rsidRDefault="001B3BDE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Обобщает ответы детей</w:t>
            </w:r>
          </w:p>
        </w:tc>
        <w:tc>
          <w:tcPr>
            <w:tcW w:w="2297" w:type="dxa"/>
          </w:tcPr>
          <w:p w:rsidR="00F17A3C" w:rsidRPr="00D8225A" w:rsidRDefault="00EE1304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Дает определение слову «герой»</w:t>
            </w:r>
          </w:p>
        </w:tc>
        <w:tc>
          <w:tcPr>
            <w:tcW w:w="2239" w:type="dxa"/>
          </w:tcPr>
          <w:p w:rsidR="00F17A3C" w:rsidRPr="00D8225A" w:rsidRDefault="00F17A3C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A7" w:rsidRPr="00D8225A" w:rsidTr="00D8225A">
        <w:trPr>
          <w:trHeight w:val="1096"/>
        </w:trPr>
        <w:tc>
          <w:tcPr>
            <w:tcW w:w="2802" w:type="dxa"/>
          </w:tcPr>
          <w:p w:rsidR="007477FF" w:rsidRPr="00D8225A" w:rsidRDefault="007477FF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Спрашивает, какая военная техника</w:t>
            </w:r>
            <w:r w:rsidR="009E4AE6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была на войне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008" w:rsidRPr="00D8225A" w:rsidRDefault="00201008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Рассказывает, что война шла на земле, на воде и в воздухе. </w:t>
            </w:r>
          </w:p>
          <w:p w:rsidR="007477FF" w:rsidRPr="00D8225A" w:rsidRDefault="00201008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Объясняет, что каждый вид техники имел свое предназначение.</w:t>
            </w:r>
          </w:p>
        </w:tc>
        <w:tc>
          <w:tcPr>
            <w:tcW w:w="2551" w:type="dxa"/>
          </w:tcPr>
          <w:p w:rsidR="009E4AE6" w:rsidRPr="00D8225A" w:rsidRDefault="00BD54D9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Рассматривают военную технику, в</w:t>
            </w:r>
            <w:r w:rsidR="009E4AE6" w:rsidRPr="00D8225A">
              <w:rPr>
                <w:rFonts w:ascii="Times New Roman" w:hAnsi="Times New Roman" w:cs="Times New Roman"/>
                <w:sz w:val="24"/>
                <w:szCs w:val="24"/>
              </w:rPr>
              <w:t>ысказывают свое мнение.</w:t>
            </w:r>
          </w:p>
          <w:p w:rsidR="007477FF" w:rsidRPr="00D8225A" w:rsidRDefault="007477FF" w:rsidP="00B85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7A5470" w:rsidRPr="00D8225A" w:rsidRDefault="007A5470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477FF" w:rsidRPr="00D8225A" w:rsidRDefault="009E4AE6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Располагает детей на </w:t>
            </w:r>
            <w:r w:rsidR="00D70FEA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оптимальном расстоянии от макета </w:t>
            </w:r>
            <w:r w:rsidR="002D6459" w:rsidRPr="00D8225A">
              <w:rPr>
                <w:rFonts w:ascii="Times New Roman" w:hAnsi="Times New Roman" w:cs="Times New Roman"/>
                <w:sz w:val="24"/>
                <w:szCs w:val="24"/>
              </w:rPr>
              <w:t>«Воинская позиция</w:t>
            </w:r>
            <w:r w:rsidR="00EE1304" w:rsidRPr="00D8225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D60A7" w:rsidRPr="00D8225A" w:rsidTr="00D8225A">
        <w:trPr>
          <w:trHeight w:val="2620"/>
        </w:trPr>
        <w:tc>
          <w:tcPr>
            <w:tcW w:w="2802" w:type="dxa"/>
          </w:tcPr>
          <w:p w:rsidR="00EE1304" w:rsidRPr="00D8225A" w:rsidRDefault="007A5470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Спрашивает,</w:t>
            </w:r>
            <w:r w:rsidR="009E4AE6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каким образом родные 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узнавали,  как дела у солдата</w:t>
            </w:r>
            <w:r w:rsidR="009E4AE6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на войне</w:t>
            </w:r>
            <w:r w:rsidR="00F17A3C" w:rsidRPr="00D8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304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7FF" w:rsidRPr="00D8225A" w:rsidRDefault="00EE1304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Рассказывает,  что письма имели большое значение в военное время, показывает «треугольное» письмо.</w:t>
            </w:r>
          </w:p>
        </w:tc>
        <w:tc>
          <w:tcPr>
            <w:tcW w:w="2551" w:type="dxa"/>
          </w:tcPr>
          <w:p w:rsidR="007477FF" w:rsidRPr="00D8225A" w:rsidRDefault="00EE1304" w:rsidP="00B85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Отвечают, что солдаты п</w:t>
            </w:r>
            <w:r w:rsidR="009E4AE6" w:rsidRPr="00D8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исали письма</w:t>
            </w:r>
            <w:r w:rsidRPr="00D8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1304" w:rsidRPr="00D8225A" w:rsidRDefault="00EE1304" w:rsidP="00B85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304" w:rsidRPr="00D8225A" w:rsidRDefault="00EE1304" w:rsidP="00B85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«треугольное» письмо</w:t>
            </w:r>
          </w:p>
        </w:tc>
        <w:tc>
          <w:tcPr>
            <w:tcW w:w="2297" w:type="dxa"/>
          </w:tcPr>
          <w:p w:rsidR="00995063" w:rsidRPr="00D8225A" w:rsidRDefault="00EE1304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Объясняет, что в те далекие времена люди писали друг другу письма.</w:t>
            </w:r>
          </w:p>
        </w:tc>
        <w:tc>
          <w:tcPr>
            <w:tcW w:w="2239" w:type="dxa"/>
          </w:tcPr>
          <w:p w:rsidR="007477FF" w:rsidRPr="00D8225A" w:rsidRDefault="007477FF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A7" w:rsidRPr="00D8225A" w:rsidTr="00D8225A">
        <w:trPr>
          <w:trHeight w:val="1096"/>
        </w:trPr>
        <w:tc>
          <w:tcPr>
            <w:tcW w:w="2802" w:type="dxa"/>
          </w:tcPr>
          <w:p w:rsidR="00672595" w:rsidRPr="00D8225A" w:rsidRDefault="00EE1304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Привлекает внимание к витрине с хлебными пайками, рассказывает о них.</w:t>
            </w:r>
          </w:p>
          <w:p w:rsidR="002A33CE" w:rsidRPr="00D8225A" w:rsidRDefault="002A33CE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Спрашивает, много </w:t>
            </w:r>
            <w:r w:rsidR="00EA5039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хлеба 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было это или мало.</w:t>
            </w:r>
          </w:p>
        </w:tc>
        <w:tc>
          <w:tcPr>
            <w:tcW w:w="2551" w:type="dxa"/>
          </w:tcPr>
          <w:p w:rsidR="00672595" w:rsidRPr="00D8225A" w:rsidRDefault="00EE1304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экспонаты. </w:t>
            </w:r>
            <w:r w:rsidR="00672595" w:rsidRPr="00D8225A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D70FEA" w:rsidRPr="00D8225A" w:rsidRDefault="00D70FEA" w:rsidP="00B85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995063" w:rsidRPr="00D8225A" w:rsidRDefault="00152E2B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Привлечение личного опыта детей (п</w:t>
            </w:r>
            <w:r w:rsidR="00EE1304" w:rsidRPr="00D8225A">
              <w:rPr>
                <w:rFonts w:ascii="Times New Roman" w:hAnsi="Times New Roman" w:cs="Times New Roman"/>
                <w:sz w:val="24"/>
                <w:szCs w:val="24"/>
              </w:rPr>
              <w:t>редлагает вспомнить, сколько хлеба в их семье едят сейчас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  <w:r w:rsidR="00EE1304" w:rsidRPr="00D8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D70FEA" w:rsidRPr="00D8225A" w:rsidRDefault="00D70FEA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Располагает детей на оптимальном расстоянии  от макета с кусочками хлеба</w:t>
            </w:r>
          </w:p>
        </w:tc>
      </w:tr>
      <w:tr w:rsidR="006A7E73" w:rsidRPr="00D8225A" w:rsidTr="00D8225A">
        <w:trPr>
          <w:trHeight w:val="833"/>
        </w:trPr>
        <w:tc>
          <w:tcPr>
            <w:tcW w:w="9889" w:type="dxa"/>
            <w:gridSpan w:val="4"/>
          </w:tcPr>
          <w:p w:rsidR="006A7E73" w:rsidRPr="00D8225A" w:rsidRDefault="006A7E73" w:rsidP="00B8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Этап № 3.</w:t>
            </w:r>
          </w:p>
          <w:p w:rsidR="004C028F" w:rsidRPr="00D8225A" w:rsidRDefault="00ED2DD6" w:rsidP="00B8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  <w:r w:rsidR="00E81A0F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ная комната</w:t>
            </w: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 п. Дружба.</w:t>
            </w:r>
            <w:r w:rsidR="00781CDC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49B2" w:rsidRPr="00D8225A" w:rsidRDefault="003549B2" w:rsidP="00B8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Экипировка и  снаряжение солдата</w:t>
            </w:r>
          </w:p>
          <w:p w:rsidR="006A7E73" w:rsidRPr="00D8225A" w:rsidRDefault="0075294B" w:rsidP="00B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AC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7E73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</w:tr>
      <w:tr w:rsidR="005D60A7" w:rsidRPr="00D8225A" w:rsidTr="00D8225A">
        <w:trPr>
          <w:trHeight w:val="695"/>
        </w:trPr>
        <w:tc>
          <w:tcPr>
            <w:tcW w:w="2802" w:type="dxa"/>
          </w:tcPr>
          <w:p w:rsidR="00E742B4" w:rsidRPr="00D8225A" w:rsidRDefault="005D60A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Привлекает внимание детей к альбому. </w:t>
            </w:r>
            <w:r w:rsidR="00E742B4" w:rsidRPr="00D8225A"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 одежду солдата.</w:t>
            </w:r>
          </w:p>
          <w:p w:rsidR="00E742B4" w:rsidRPr="00D8225A" w:rsidRDefault="00E742B4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Спрашивает, что это такое.</w:t>
            </w:r>
          </w:p>
          <w:p w:rsidR="00E742B4" w:rsidRPr="00D8225A" w:rsidRDefault="00672595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Pr="00D82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2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1, этап №3).</w:t>
            </w:r>
          </w:p>
        </w:tc>
        <w:tc>
          <w:tcPr>
            <w:tcW w:w="2551" w:type="dxa"/>
          </w:tcPr>
          <w:p w:rsidR="00E742B4" w:rsidRPr="00D8225A" w:rsidRDefault="005D60A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фотографии в альбоме. </w:t>
            </w:r>
            <w:r w:rsidR="00E742B4" w:rsidRPr="00D8225A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FB16B7" w:rsidRPr="00D8225A" w:rsidRDefault="00FB16B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A33CE" w:rsidRPr="00D8225A" w:rsidRDefault="002A33CE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Объясняет, что это одежда солдата, что в нее входит.</w:t>
            </w:r>
          </w:p>
          <w:p w:rsidR="00995063" w:rsidRPr="00D8225A" w:rsidRDefault="00995063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B16B7" w:rsidRPr="00D8225A" w:rsidRDefault="00672595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Располагает детей на оптимальном расстоянии от альбома «Экипировка и  снаряжение солдата».</w:t>
            </w:r>
          </w:p>
        </w:tc>
      </w:tr>
      <w:tr w:rsidR="005D60A7" w:rsidRPr="00D8225A" w:rsidTr="00D8225A">
        <w:trPr>
          <w:trHeight w:val="695"/>
        </w:trPr>
        <w:tc>
          <w:tcPr>
            <w:tcW w:w="2802" w:type="dxa"/>
          </w:tcPr>
          <w:p w:rsidR="00E742B4" w:rsidRPr="00D8225A" w:rsidRDefault="00E742B4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Спрашивает, какого цвета одежда. </w:t>
            </w:r>
          </w:p>
          <w:p w:rsidR="00E742B4" w:rsidRPr="00D8225A" w:rsidRDefault="00E742B4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A7" w:rsidRPr="00D8225A" w:rsidRDefault="005D60A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A7" w:rsidRPr="00D8225A" w:rsidRDefault="005D60A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2B4" w:rsidRPr="00D8225A" w:rsidRDefault="00060341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Спрашивает, п</w:t>
            </w:r>
            <w:r w:rsidR="00E742B4" w:rsidRPr="00D8225A">
              <w:rPr>
                <w:rFonts w:ascii="Times New Roman" w:hAnsi="Times New Roman" w:cs="Times New Roman"/>
                <w:sz w:val="24"/>
                <w:szCs w:val="24"/>
              </w:rPr>
              <w:t>очему такого цвета.</w:t>
            </w:r>
          </w:p>
          <w:p w:rsidR="00E742B4" w:rsidRPr="00D8225A" w:rsidRDefault="00E742B4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42B4" w:rsidRPr="00D8225A" w:rsidRDefault="005D60A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цвет. </w:t>
            </w:r>
          </w:p>
          <w:p w:rsidR="005D60A7" w:rsidRPr="00D8225A" w:rsidRDefault="005D60A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Педагог уточняет, что цвет темно-зеленый</w:t>
            </w:r>
          </w:p>
          <w:p w:rsidR="00E742B4" w:rsidRPr="00D8225A" w:rsidRDefault="005D60A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E742B4" w:rsidRPr="00D8225A" w:rsidRDefault="00023460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Объясняет, что этот цвет, помогает замаскироваться,  спрятаться от врагов.</w:t>
            </w:r>
          </w:p>
        </w:tc>
        <w:tc>
          <w:tcPr>
            <w:tcW w:w="2297" w:type="dxa"/>
          </w:tcPr>
          <w:p w:rsidR="005D60A7" w:rsidRPr="00D8225A" w:rsidRDefault="00C43B33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Проводит наглядный опыт. «Прячет» солдата на картинке (</w:t>
            </w:r>
            <w:proofErr w:type="gramStart"/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text</w:t>
            </w:r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teacher</w:t>
            </w:r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6)</w:t>
            </w:r>
          </w:p>
          <w:p w:rsidR="005D60A7" w:rsidRPr="00D8225A" w:rsidRDefault="005D60A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A7" w:rsidRPr="00D8225A" w:rsidRDefault="005D60A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A7" w:rsidRPr="00D8225A" w:rsidRDefault="005D60A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2A33CE" w:rsidRPr="00D8225A" w:rsidRDefault="002A33CE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A7" w:rsidRPr="00D8225A" w:rsidTr="00D8225A">
        <w:trPr>
          <w:trHeight w:val="1301"/>
        </w:trPr>
        <w:tc>
          <w:tcPr>
            <w:tcW w:w="2802" w:type="dxa"/>
          </w:tcPr>
          <w:p w:rsidR="004C1BE1" w:rsidRPr="00D8225A" w:rsidRDefault="004C1BE1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рассмотреть снаряжение солдата.</w:t>
            </w:r>
          </w:p>
          <w:p w:rsidR="004C1BE1" w:rsidRPr="00D8225A" w:rsidRDefault="00E742B4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Спрашивает, для чего нужно снаряжение для солдата.</w:t>
            </w:r>
          </w:p>
        </w:tc>
        <w:tc>
          <w:tcPr>
            <w:tcW w:w="2551" w:type="dxa"/>
          </w:tcPr>
          <w:p w:rsidR="002515B7" w:rsidRPr="00D8225A" w:rsidRDefault="00B50704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отвечают: д</w:t>
            </w:r>
            <w:r w:rsidR="00E742B4" w:rsidRPr="00D8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защиты солдата.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5B7" w:rsidRPr="00D8225A" w:rsidRDefault="002515B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BE1" w:rsidRPr="00D8225A" w:rsidRDefault="004C1BE1" w:rsidP="00B85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995063" w:rsidRPr="00D8225A" w:rsidRDefault="002A33CE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Объясняет, что это снаряжение солдата, что в него входит</w:t>
            </w:r>
            <w:r w:rsidR="00C43B33" w:rsidRPr="00D8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4C1BE1" w:rsidRPr="00D8225A" w:rsidRDefault="00060341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Располагает детей на оптимальном расстоянии от</w:t>
            </w:r>
            <w:r w:rsidR="00672595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стола с альбомом</w:t>
            </w:r>
          </w:p>
        </w:tc>
      </w:tr>
      <w:tr w:rsidR="005D60A7" w:rsidRPr="00D8225A" w:rsidTr="00D8225A">
        <w:trPr>
          <w:trHeight w:val="627"/>
        </w:trPr>
        <w:tc>
          <w:tcPr>
            <w:tcW w:w="2802" w:type="dxa"/>
          </w:tcPr>
          <w:p w:rsidR="00D25ABA" w:rsidRPr="00D8225A" w:rsidRDefault="00C43B33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AD6FCD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физ. минутку</w:t>
            </w:r>
            <w:r w:rsidR="007477FF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«Солдатик»</w:t>
            </w:r>
            <w:r w:rsidR="00D8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25A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8225A" w:rsidRPr="00D8225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D8225A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="00D82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links</w:t>
            </w:r>
            <w:r w:rsidR="00D8225A" w:rsidRPr="00D822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D25ABA" w:rsidRPr="00D8225A" w:rsidRDefault="00060341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слова</w:t>
            </w:r>
            <w:r w:rsidR="00B50704" w:rsidRPr="00D8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движения</w:t>
            </w:r>
          </w:p>
        </w:tc>
        <w:tc>
          <w:tcPr>
            <w:tcW w:w="2297" w:type="dxa"/>
          </w:tcPr>
          <w:p w:rsidR="00D25ABA" w:rsidRPr="00D8225A" w:rsidRDefault="00D25ABA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25ABA" w:rsidRPr="00D8225A" w:rsidRDefault="00B50704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Расположить детей на свободном месте.</w:t>
            </w:r>
          </w:p>
        </w:tc>
      </w:tr>
      <w:tr w:rsidR="006A7E73" w:rsidRPr="00D8225A" w:rsidTr="00D8225A">
        <w:trPr>
          <w:trHeight w:val="845"/>
        </w:trPr>
        <w:tc>
          <w:tcPr>
            <w:tcW w:w="9889" w:type="dxa"/>
            <w:gridSpan w:val="4"/>
          </w:tcPr>
          <w:p w:rsidR="006A7E73" w:rsidRPr="00D8225A" w:rsidRDefault="006A7E73" w:rsidP="00B8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Этап №4.</w:t>
            </w:r>
          </w:p>
          <w:p w:rsidR="004C028F" w:rsidRPr="00D8225A" w:rsidRDefault="00E81A0F" w:rsidP="00B8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Музейная комната СШ п. Дружба.</w:t>
            </w:r>
            <w:r w:rsidR="004C028F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Стенд «</w:t>
            </w:r>
            <w:r w:rsidR="00060341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Юные пионеры – герои ВОВ</w:t>
            </w:r>
            <w:r w:rsidR="004C028F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6A7E73" w:rsidRPr="00D8225A" w:rsidRDefault="004C028F" w:rsidP="00B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на войне. </w:t>
            </w:r>
            <w:r w:rsidR="00FE27FF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0341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5D60A7" w:rsidRPr="00D8225A" w:rsidTr="00D8225A">
        <w:tc>
          <w:tcPr>
            <w:tcW w:w="2802" w:type="dxa"/>
          </w:tcPr>
          <w:p w:rsidR="006A7E73" w:rsidRPr="00D8225A" w:rsidRDefault="00060341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рассказывает информацию о детях войны – юных пионерах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  <w:r w:rsidR="00C43B33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Pr="00D82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2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1, этап №4).</w:t>
            </w:r>
          </w:p>
        </w:tc>
        <w:tc>
          <w:tcPr>
            <w:tcW w:w="2551" w:type="dxa"/>
          </w:tcPr>
          <w:p w:rsidR="006A7E73" w:rsidRPr="00D8225A" w:rsidRDefault="00B50704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Заслушивают информацию, рассматривают фотографии.</w:t>
            </w:r>
          </w:p>
        </w:tc>
        <w:tc>
          <w:tcPr>
            <w:tcW w:w="2297" w:type="dxa"/>
          </w:tcPr>
          <w:p w:rsidR="006A7E73" w:rsidRPr="00D8225A" w:rsidRDefault="006A7E73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57E5C" w:rsidRPr="00D8225A" w:rsidRDefault="00195821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Располагает детей на оптимальном расстоянии от стенда «Юные пионеры – герои ВОВ»</w:t>
            </w:r>
          </w:p>
        </w:tc>
      </w:tr>
      <w:tr w:rsidR="006A7E73" w:rsidRPr="00D8225A" w:rsidTr="00D8225A">
        <w:tc>
          <w:tcPr>
            <w:tcW w:w="9889" w:type="dxa"/>
            <w:gridSpan w:val="4"/>
          </w:tcPr>
          <w:p w:rsidR="006A7E73" w:rsidRPr="00D8225A" w:rsidRDefault="006A7E73" w:rsidP="00B8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Этап № 5.</w:t>
            </w:r>
          </w:p>
          <w:p w:rsidR="00CB5F59" w:rsidRPr="00D8225A" w:rsidRDefault="00E81A0F" w:rsidP="00B8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Музейная комната</w:t>
            </w:r>
            <w:r w:rsidR="00CB5F59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 п. Дружба.</w:t>
            </w:r>
          </w:p>
          <w:p w:rsidR="00060341" w:rsidRPr="00D8225A" w:rsidRDefault="00060341" w:rsidP="00B8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Стенд  «Легенда нашего поселка: герой ВОВ – В. А. Кочетков».</w:t>
            </w:r>
          </w:p>
          <w:p w:rsidR="006A7E73" w:rsidRPr="00D8225A" w:rsidRDefault="004C028F" w:rsidP="00B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 земляк – герой ВОВ. </w:t>
            </w:r>
            <w:r w:rsidR="0075294B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0341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5D60A7" w:rsidRPr="00D8225A" w:rsidTr="00D8225A">
        <w:trPr>
          <w:trHeight w:val="2290"/>
        </w:trPr>
        <w:tc>
          <w:tcPr>
            <w:tcW w:w="2802" w:type="dxa"/>
          </w:tcPr>
          <w:p w:rsidR="00060341" w:rsidRPr="00D8225A" w:rsidRDefault="00060341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Экскурсовод школьного музея, </w:t>
            </w:r>
            <w:proofErr w:type="spellStart"/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 знакомит детей с нашим земляком, героем ВОВ Кочетковым В.А.</w:t>
            </w:r>
          </w:p>
          <w:p w:rsidR="0098296C" w:rsidRPr="00D8225A" w:rsidRDefault="00060341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Pr="00D82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2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1, этап №5).</w:t>
            </w:r>
          </w:p>
        </w:tc>
        <w:tc>
          <w:tcPr>
            <w:tcW w:w="2551" w:type="dxa"/>
          </w:tcPr>
          <w:p w:rsidR="00B50704" w:rsidRPr="00D8225A" w:rsidRDefault="00B50704" w:rsidP="00B85E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рассказ экскурсовода</w:t>
            </w:r>
            <w:r w:rsidR="00C41FE9" w:rsidRPr="00D8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8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0341" w:rsidRPr="00D8225A" w:rsidRDefault="00B50704" w:rsidP="00B85E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рассматривают фотографии.</w:t>
            </w:r>
          </w:p>
        </w:tc>
        <w:tc>
          <w:tcPr>
            <w:tcW w:w="2297" w:type="dxa"/>
          </w:tcPr>
          <w:p w:rsidR="00DF5AB8" w:rsidRPr="00D8225A" w:rsidRDefault="00DF5AB8" w:rsidP="00B85E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98296C" w:rsidRPr="00D8225A" w:rsidRDefault="00060341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Располагает детей на о</w:t>
            </w:r>
            <w:r w:rsidR="00F661F0" w:rsidRPr="00D8225A">
              <w:rPr>
                <w:rFonts w:ascii="Times New Roman" w:hAnsi="Times New Roman" w:cs="Times New Roman"/>
                <w:sz w:val="24"/>
                <w:szCs w:val="24"/>
              </w:rPr>
              <w:t>птимальном расстоянии от стенда «Легенда нашего поселка: герой ВОВ – В. А. Кочетков».</w:t>
            </w:r>
          </w:p>
        </w:tc>
      </w:tr>
      <w:tr w:rsidR="005D60A7" w:rsidRPr="00D8225A" w:rsidTr="00D8225A">
        <w:trPr>
          <w:trHeight w:val="675"/>
        </w:trPr>
        <w:tc>
          <w:tcPr>
            <w:tcW w:w="2802" w:type="dxa"/>
          </w:tcPr>
          <w:p w:rsidR="0098296C" w:rsidRPr="00237A23" w:rsidRDefault="0098296C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23">
              <w:rPr>
                <w:rFonts w:ascii="Times New Roman" w:hAnsi="Times New Roman" w:cs="Times New Roman"/>
                <w:sz w:val="24"/>
                <w:szCs w:val="24"/>
              </w:rPr>
              <w:t>Предлагает по</w:t>
            </w:r>
            <w:r w:rsidR="00C91E6C" w:rsidRPr="00237A23">
              <w:rPr>
                <w:rFonts w:ascii="Times New Roman" w:hAnsi="Times New Roman" w:cs="Times New Roman"/>
                <w:sz w:val="24"/>
                <w:szCs w:val="24"/>
              </w:rPr>
              <w:t>смотреть видеоролик с ветераном (Речь ветерана Кочеткова В.А.)</w:t>
            </w:r>
          </w:p>
        </w:tc>
        <w:tc>
          <w:tcPr>
            <w:tcW w:w="2551" w:type="dxa"/>
          </w:tcPr>
          <w:p w:rsidR="0098296C" w:rsidRPr="00237A23" w:rsidRDefault="00294312" w:rsidP="00B85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видеоролик</w:t>
            </w:r>
          </w:p>
        </w:tc>
        <w:tc>
          <w:tcPr>
            <w:tcW w:w="2297" w:type="dxa"/>
          </w:tcPr>
          <w:p w:rsidR="0098296C" w:rsidRPr="00237A23" w:rsidRDefault="0098296C" w:rsidP="00B85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F661F0" w:rsidRPr="00237A23" w:rsidRDefault="00C43B33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61F0" w:rsidRPr="00237A23">
              <w:rPr>
                <w:rFonts w:ascii="Times New Roman" w:hAnsi="Times New Roman" w:cs="Times New Roman"/>
                <w:sz w:val="24"/>
                <w:szCs w:val="24"/>
              </w:rPr>
              <w:t>идеоролик</w:t>
            </w:r>
            <w:r w:rsidR="004E04DB" w:rsidRPr="00237A23">
              <w:rPr>
                <w:rFonts w:ascii="Times New Roman" w:hAnsi="Times New Roman" w:cs="Times New Roman"/>
                <w:sz w:val="24"/>
                <w:szCs w:val="24"/>
              </w:rPr>
              <w:t>: «Речь ветерана</w:t>
            </w:r>
            <w:r w:rsidR="00F661F0" w:rsidRPr="00237A2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="00F661F0" w:rsidRPr="00237A2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F661F0" w:rsidRPr="00237A23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="00F661F0" w:rsidRPr="00237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F661F0" w:rsidRPr="00237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61F0" w:rsidRPr="00237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F661F0" w:rsidRPr="00237A23"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</w:tr>
      <w:tr w:rsidR="006A7E73" w:rsidRPr="00D8225A" w:rsidTr="00D8225A">
        <w:tc>
          <w:tcPr>
            <w:tcW w:w="9889" w:type="dxa"/>
            <w:gridSpan w:val="4"/>
          </w:tcPr>
          <w:p w:rsidR="006A7E73" w:rsidRPr="00D8225A" w:rsidRDefault="006A7E73" w:rsidP="00B8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Этап № 6.</w:t>
            </w:r>
          </w:p>
          <w:p w:rsidR="00E81A0F" w:rsidRPr="00D8225A" w:rsidRDefault="004B6B6A" w:rsidP="00B8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Музейная комната СШ п. Дружба.</w:t>
            </w:r>
            <w:r w:rsidR="0080624B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7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Стенд </w:t>
            </w:r>
            <w:r w:rsidR="00E81A0F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«Помним, чтим, гордимся».</w:t>
            </w:r>
            <w:r w:rsidR="00195821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7E73" w:rsidRPr="00D8225A" w:rsidRDefault="0080624B" w:rsidP="00B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Завершение ВОВ. Символы Победы. </w:t>
            </w:r>
            <w:r w:rsidR="00AA06AC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A7E73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5D60A7" w:rsidRPr="00D8225A" w:rsidTr="00D8225A">
        <w:trPr>
          <w:trHeight w:val="1407"/>
        </w:trPr>
        <w:tc>
          <w:tcPr>
            <w:tcW w:w="2802" w:type="dxa"/>
          </w:tcPr>
          <w:p w:rsidR="000252BA" w:rsidRPr="00D8225A" w:rsidRDefault="0098296C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6B6A" w:rsidRPr="00D8225A">
              <w:rPr>
                <w:rFonts w:ascii="Times New Roman" w:hAnsi="Times New Roman" w:cs="Times New Roman"/>
                <w:sz w:val="24"/>
                <w:szCs w:val="24"/>
              </w:rPr>
              <w:t>ассказывает информацию о завершение ВОВ,  о празднике  День  Победы</w:t>
            </w:r>
            <w:r w:rsidR="00C77B94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B6A" w:rsidRPr="00D822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B6B6A" w:rsidRPr="00D8225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4B6B6A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="004B6B6A" w:rsidRPr="00D82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4B6B6A" w:rsidRPr="00D8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6B6A" w:rsidRPr="00D82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4B6B6A" w:rsidRPr="00D8225A">
              <w:rPr>
                <w:rFonts w:ascii="Times New Roman" w:hAnsi="Times New Roman" w:cs="Times New Roman"/>
                <w:sz w:val="24"/>
                <w:szCs w:val="24"/>
              </w:rPr>
              <w:t>1, этап №6</w:t>
            </w:r>
            <w:r w:rsidR="005D760C" w:rsidRPr="00D822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2515B7" w:rsidRPr="00D8225A" w:rsidRDefault="002515B7" w:rsidP="00B85E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рассказ воспитателя</w:t>
            </w:r>
          </w:p>
          <w:p w:rsidR="000252BA" w:rsidRPr="00D8225A" w:rsidRDefault="000252BA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7E73" w:rsidRPr="00D8225A" w:rsidRDefault="006A7E73" w:rsidP="00B85E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6A7E73" w:rsidRPr="00D8225A" w:rsidRDefault="00821398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Дети располаг</w:t>
            </w:r>
            <w:r w:rsidR="0098296C" w:rsidRPr="00D8225A">
              <w:rPr>
                <w:rFonts w:ascii="Times New Roman" w:hAnsi="Times New Roman" w:cs="Times New Roman"/>
                <w:sz w:val="24"/>
                <w:szCs w:val="24"/>
              </w:rPr>
              <w:t>аются на о</w:t>
            </w:r>
            <w:r w:rsidR="00672595" w:rsidRPr="00D8225A">
              <w:rPr>
                <w:rFonts w:ascii="Times New Roman" w:hAnsi="Times New Roman" w:cs="Times New Roman"/>
                <w:sz w:val="24"/>
                <w:szCs w:val="24"/>
              </w:rPr>
              <w:t>птимальном расстоянии от стенда «Помним, чтим, гордимся»</w:t>
            </w:r>
          </w:p>
        </w:tc>
      </w:tr>
      <w:tr w:rsidR="005D60A7" w:rsidRPr="00D8225A" w:rsidTr="00D8225A">
        <w:trPr>
          <w:trHeight w:val="1360"/>
        </w:trPr>
        <w:tc>
          <w:tcPr>
            <w:tcW w:w="2802" w:type="dxa"/>
          </w:tcPr>
          <w:p w:rsidR="00F661F0" w:rsidRPr="00D8225A" w:rsidRDefault="00F661F0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Рассказывает, как закончилась ВОВ.</w:t>
            </w:r>
          </w:p>
          <w:p w:rsidR="00A835C4" w:rsidRPr="00D8225A" w:rsidRDefault="002515B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Рассказывает, что День Победы – это важный праздни</w:t>
            </w:r>
            <w:r w:rsidR="00AD6B4B" w:rsidRPr="00D8225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551" w:type="dxa"/>
          </w:tcPr>
          <w:p w:rsidR="00A835C4" w:rsidRPr="00D8225A" w:rsidRDefault="002515B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праздник: </w:t>
            </w:r>
            <w:r w:rsidR="005D760C" w:rsidRPr="00D8225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="00AD6B4B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760C" w:rsidRPr="00D8225A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297" w:type="dxa"/>
          </w:tcPr>
          <w:p w:rsidR="00DF5AB8" w:rsidRPr="00D8225A" w:rsidRDefault="002515B7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Называет праздник.</w:t>
            </w:r>
          </w:p>
          <w:p w:rsidR="004E04DB" w:rsidRPr="00D8225A" w:rsidRDefault="004E04DB" w:rsidP="00B85E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A835C4" w:rsidRPr="00D8225A" w:rsidRDefault="00A835C4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0A7" w:rsidRPr="00D8225A" w:rsidTr="00D8225A">
        <w:trPr>
          <w:trHeight w:val="415"/>
        </w:trPr>
        <w:tc>
          <w:tcPr>
            <w:tcW w:w="2802" w:type="dxa"/>
          </w:tcPr>
          <w:p w:rsidR="005D760C" w:rsidRPr="00D8225A" w:rsidRDefault="00672595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Привлекает </w:t>
            </w:r>
            <w:r w:rsidR="002515B7" w:rsidRPr="00D8225A">
              <w:rPr>
                <w:rFonts w:ascii="Times New Roman" w:hAnsi="Times New Roman" w:cs="Times New Roman"/>
                <w:sz w:val="24"/>
                <w:szCs w:val="24"/>
              </w:rPr>
              <w:t>внимание к</w:t>
            </w:r>
            <w:r w:rsidR="002E5DE4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картинкам </w:t>
            </w:r>
            <w:r w:rsidR="00230ECD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515B7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символам</w:t>
            </w:r>
            <w:r w:rsidR="00230ECD" w:rsidRPr="00D82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706F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ECD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06F" w:rsidRPr="00D8225A">
              <w:rPr>
                <w:rFonts w:ascii="Times New Roman" w:hAnsi="Times New Roman" w:cs="Times New Roman"/>
                <w:sz w:val="24"/>
                <w:szCs w:val="24"/>
              </w:rPr>
              <w:t>Дня Победы</w:t>
            </w:r>
            <w:r w:rsidR="002515B7" w:rsidRPr="00D8225A">
              <w:rPr>
                <w:rFonts w:ascii="Times New Roman" w:hAnsi="Times New Roman" w:cs="Times New Roman"/>
                <w:sz w:val="24"/>
                <w:szCs w:val="24"/>
              </w:rPr>
              <w:t>. Рассказывает про</w:t>
            </w:r>
            <w:r w:rsidR="00EA1237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5B7" w:rsidRPr="00D8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символы Победы.</w:t>
            </w:r>
          </w:p>
        </w:tc>
        <w:tc>
          <w:tcPr>
            <w:tcW w:w="2551" w:type="dxa"/>
          </w:tcPr>
          <w:p w:rsidR="002515B7" w:rsidRPr="00D8225A" w:rsidRDefault="002515B7" w:rsidP="00B85E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Рассматривают символы Победы. Слушают рассказ воспитателя</w:t>
            </w:r>
          </w:p>
          <w:p w:rsidR="005D760C" w:rsidRPr="00D8225A" w:rsidRDefault="005D760C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5D760C" w:rsidRPr="00D8225A" w:rsidRDefault="004E04DB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Объясняет значение символов Победы</w:t>
            </w:r>
          </w:p>
        </w:tc>
        <w:tc>
          <w:tcPr>
            <w:tcW w:w="2239" w:type="dxa"/>
          </w:tcPr>
          <w:p w:rsidR="005D760C" w:rsidRPr="00D8225A" w:rsidRDefault="00C43B33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5DE4" w:rsidRPr="00D8225A">
              <w:rPr>
                <w:rFonts w:ascii="Times New Roman" w:hAnsi="Times New Roman" w:cs="Times New Roman"/>
                <w:sz w:val="24"/>
                <w:szCs w:val="24"/>
              </w:rPr>
              <w:t>артинк</w:t>
            </w:r>
            <w:r w:rsidR="00237A23">
              <w:rPr>
                <w:rFonts w:ascii="Times New Roman" w:hAnsi="Times New Roman" w:cs="Times New Roman"/>
                <w:sz w:val="24"/>
                <w:szCs w:val="24"/>
              </w:rPr>
              <w:t xml:space="preserve">и «Символы </w:t>
            </w:r>
            <w:r w:rsidR="00230ECD" w:rsidRPr="00D8225A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  <w:p w:rsidR="002E5DE4" w:rsidRPr="00D8225A" w:rsidRDefault="002E5DE4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proofErr w:type="gramEnd"/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файл </w:t>
            </w:r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text</w:t>
            </w:r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teacher</w:t>
            </w:r>
            <w:r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8)</w:t>
            </w:r>
          </w:p>
        </w:tc>
      </w:tr>
      <w:tr w:rsidR="002515B7" w:rsidRPr="00D8225A" w:rsidTr="00D8225A">
        <w:trPr>
          <w:trHeight w:val="699"/>
        </w:trPr>
        <w:tc>
          <w:tcPr>
            <w:tcW w:w="2802" w:type="dxa"/>
          </w:tcPr>
          <w:p w:rsidR="00195821" w:rsidRPr="00237A23" w:rsidRDefault="00621B23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  </w:t>
            </w:r>
            <w:r w:rsidR="00EA1237" w:rsidRPr="00237A23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приглашает детей </w:t>
            </w:r>
            <w:r w:rsidRPr="00237A23">
              <w:rPr>
                <w:rFonts w:ascii="Times New Roman" w:hAnsi="Times New Roman" w:cs="Times New Roman"/>
                <w:sz w:val="24"/>
                <w:szCs w:val="24"/>
              </w:rPr>
              <w:t>в  школьный кабинет.</w:t>
            </w:r>
          </w:p>
          <w:p w:rsidR="002515B7" w:rsidRPr="00237A23" w:rsidRDefault="002515B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5821" w:rsidRPr="00237A23" w:rsidRDefault="00195821" w:rsidP="00B8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95821" w:rsidRPr="00237A23" w:rsidRDefault="00195821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21B23" w:rsidRPr="00237A23" w:rsidRDefault="00621B23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23">
              <w:rPr>
                <w:rFonts w:ascii="Times New Roman" w:hAnsi="Times New Roman" w:cs="Times New Roman"/>
                <w:sz w:val="24"/>
                <w:szCs w:val="24"/>
              </w:rPr>
              <w:t>Дети проходят в кабинет с интерактивной зоной</w:t>
            </w:r>
          </w:p>
        </w:tc>
      </w:tr>
      <w:tr w:rsidR="00CB5F59" w:rsidRPr="00D8225A" w:rsidTr="00D8225A">
        <w:trPr>
          <w:trHeight w:val="273"/>
        </w:trPr>
        <w:tc>
          <w:tcPr>
            <w:tcW w:w="9889" w:type="dxa"/>
            <w:gridSpan w:val="4"/>
          </w:tcPr>
          <w:p w:rsidR="00CB5F59" w:rsidRPr="00D8225A" w:rsidRDefault="00CB5F59" w:rsidP="00B8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Этап № 7.</w:t>
            </w:r>
          </w:p>
          <w:p w:rsidR="00195821" w:rsidRPr="00D8225A" w:rsidRDefault="00C91E6C" w:rsidP="00B8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школы </w:t>
            </w:r>
            <w:r w:rsidR="00F17A3C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мультимедийной </w:t>
            </w:r>
            <w:r w:rsidR="00621B23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зоной </w:t>
            </w: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МБОУ СШ п. Дружба</w:t>
            </w:r>
            <w:r w:rsidR="000E0BEC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B5F59" w:rsidRPr="00D8225A" w:rsidRDefault="0080624B" w:rsidP="00B8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Победы. Подведение итогов. </w:t>
            </w:r>
            <w:r w:rsidR="0075294B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B5F59" w:rsidRPr="00D8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5D60A7" w:rsidRPr="00D8225A" w:rsidTr="00D8225A">
        <w:trPr>
          <w:trHeight w:val="704"/>
        </w:trPr>
        <w:tc>
          <w:tcPr>
            <w:tcW w:w="2802" w:type="dxa"/>
          </w:tcPr>
          <w:p w:rsidR="00621B23" w:rsidRPr="00D8225A" w:rsidRDefault="002515B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просмотр видеофильма «Праздник Победы» </w:t>
            </w:r>
            <w:r w:rsidR="00621B23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21B23" w:rsidRPr="00D8225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621B23" w:rsidRPr="00D8225A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="00621B23" w:rsidRPr="00D82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621B23" w:rsidRPr="00D8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1B23" w:rsidRPr="00D82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7C7EAD" w:rsidRPr="00D8225A">
              <w:rPr>
                <w:rFonts w:ascii="Times New Roman" w:hAnsi="Times New Roman" w:cs="Times New Roman"/>
                <w:sz w:val="24"/>
                <w:szCs w:val="24"/>
              </w:rPr>
              <w:t>, этап №7</w:t>
            </w:r>
            <w:r w:rsidR="00621B23" w:rsidRPr="00D822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1" w:type="dxa"/>
          </w:tcPr>
          <w:p w:rsidR="002515B7" w:rsidRPr="00D8225A" w:rsidRDefault="002515B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Смотрят видеофильм.</w:t>
            </w:r>
          </w:p>
          <w:p w:rsidR="000E0BEC" w:rsidRPr="00D8225A" w:rsidRDefault="000E0BEC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E0BEC" w:rsidRPr="00D8225A" w:rsidRDefault="000E0BEC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21B23" w:rsidRPr="00D8225A" w:rsidRDefault="00621B23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Дети располагаются на оптимальном расстоянии от интерактивной доски.</w:t>
            </w:r>
          </w:p>
          <w:p w:rsidR="00133029" w:rsidRPr="00D8225A" w:rsidRDefault="00C43B33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04DB" w:rsidRPr="00D8225A">
              <w:rPr>
                <w:rFonts w:ascii="Times New Roman" w:hAnsi="Times New Roman" w:cs="Times New Roman"/>
                <w:sz w:val="24"/>
                <w:szCs w:val="24"/>
              </w:rPr>
              <w:t>идеоролик: «День Победы»</w:t>
            </w:r>
            <w:r w:rsidR="004E04DB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4E04DB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proofErr w:type="gramEnd"/>
            <w:r w:rsidR="004E04DB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файл </w:t>
            </w:r>
            <w:r w:rsidR="004E04DB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text</w:t>
            </w:r>
            <w:r w:rsidR="004E04DB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E04DB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teacher</w:t>
            </w:r>
            <w:r w:rsidR="002E5DE4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  <w:r w:rsidR="004E04DB" w:rsidRPr="00D8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D60A7" w:rsidRPr="00D8225A" w:rsidTr="00D8225A">
        <w:trPr>
          <w:trHeight w:val="2256"/>
        </w:trPr>
        <w:tc>
          <w:tcPr>
            <w:tcW w:w="2802" w:type="dxa"/>
          </w:tcPr>
          <w:p w:rsidR="000E0BEC" w:rsidRPr="00237A23" w:rsidRDefault="000E0BEC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23">
              <w:rPr>
                <w:rFonts w:ascii="Times New Roman" w:hAnsi="Times New Roman" w:cs="Times New Roman"/>
                <w:sz w:val="24"/>
                <w:szCs w:val="24"/>
              </w:rPr>
              <w:t>«Рефлексия»</w:t>
            </w:r>
          </w:p>
          <w:p w:rsidR="000E0BEC" w:rsidRPr="00237A23" w:rsidRDefault="000E0BEC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23">
              <w:rPr>
                <w:rFonts w:ascii="Times New Roman" w:hAnsi="Times New Roman" w:cs="Times New Roman"/>
                <w:sz w:val="24"/>
                <w:szCs w:val="24"/>
              </w:rPr>
              <w:t>Воспитатель раз</w:t>
            </w:r>
            <w:r w:rsidR="00C41FE9" w:rsidRPr="00237A23">
              <w:rPr>
                <w:rFonts w:ascii="Times New Roman" w:hAnsi="Times New Roman" w:cs="Times New Roman"/>
                <w:sz w:val="24"/>
                <w:szCs w:val="24"/>
              </w:rPr>
              <w:t>дает рабочие листы и фломастеры,</w:t>
            </w:r>
          </w:p>
          <w:p w:rsidR="000E0BEC" w:rsidRPr="00237A23" w:rsidRDefault="00C41FE9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A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0BEC" w:rsidRPr="00237A23">
              <w:rPr>
                <w:rFonts w:ascii="Times New Roman" w:hAnsi="Times New Roman" w:cs="Times New Roman"/>
                <w:sz w:val="24"/>
                <w:szCs w:val="24"/>
              </w:rPr>
              <w:t xml:space="preserve">омментирует формат работы с ними, подводит итог занятия (см. файл </w:t>
            </w:r>
            <w:r w:rsidR="000E0BEC" w:rsidRPr="00237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0E0BEC" w:rsidRPr="00237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0BEC" w:rsidRPr="00237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0E0BEC" w:rsidRPr="00237A23">
              <w:rPr>
                <w:rFonts w:ascii="Times New Roman" w:hAnsi="Times New Roman" w:cs="Times New Roman"/>
                <w:sz w:val="24"/>
                <w:szCs w:val="24"/>
              </w:rPr>
              <w:t xml:space="preserve">1, этап №7 </w:t>
            </w:r>
            <w:proofErr w:type="gramEnd"/>
          </w:p>
        </w:tc>
        <w:tc>
          <w:tcPr>
            <w:tcW w:w="2551" w:type="dxa"/>
          </w:tcPr>
          <w:p w:rsidR="002515B7" w:rsidRPr="00237A23" w:rsidRDefault="000E0BEC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23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</w:t>
            </w:r>
            <w:r w:rsidR="002515B7" w:rsidRPr="00237A2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рабочих листах. </w:t>
            </w:r>
          </w:p>
          <w:p w:rsidR="000E0BEC" w:rsidRPr="00237A23" w:rsidRDefault="002515B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0BEC" w:rsidRPr="00237A23">
              <w:rPr>
                <w:rFonts w:ascii="Times New Roman" w:hAnsi="Times New Roman" w:cs="Times New Roman"/>
                <w:sz w:val="24"/>
                <w:szCs w:val="24"/>
              </w:rPr>
              <w:t>твечают на вопросы воспитателя.</w:t>
            </w:r>
          </w:p>
          <w:p w:rsidR="000E0BEC" w:rsidRPr="00237A23" w:rsidRDefault="000E0BEC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59" w:rsidRPr="00237A23" w:rsidRDefault="00CB5F59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25773" w:rsidRPr="00237A23" w:rsidRDefault="000E0BEC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23">
              <w:rPr>
                <w:rFonts w:ascii="Times New Roman" w:hAnsi="Times New Roman" w:cs="Times New Roman"/>
                <w:sz w:val="24"/>
                <w:szCs w:val="24"/>
              </w:rPr>
              <w:t>Организует помощь в выполнении задания</w:t>
            </w:r>
            <w:r w:rsidR="002515B7" w:rsidRPr="00237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BEC" w:rsidRPr="00237A23" w:rsidRDefault="002515B7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0BEC" w:rsidRPr="00237A23">
              <w:rPr>
                <w:rFonts w:ascii="Times New Roman" w:hAnsi="Times New Roman" w:cs="Times New Roman"/>
                <w:sz w:val="24"/>
                <w:szCs w:val="24"/>
              </w:rPr>
              <w:t>апоминает этапы проведения занятия.</w:t>
            </w:r>
          </w:p>
          <w:p w:rsidR="00CB5F59" w:rsidRPr="00237A23" w:rsidRDefault="00CB5F59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21B23" w:rsidRPr="00237A23" w:rsidRDefault="00621B23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23">
              <w:rPr>
                <w:rFonts w:ascii="Times New Roman" w:hAnsi="Times New Roman" w:cs="Times New Roman"/>
                <w:sz w:val="24"/>
                <w:szCs w:val="24"/>
              </w:rPr>
              <w:t>Дети располагаются за столами.</w:t>
            </w:r>
          </w:p>
          <w:p w:rsidR="00CB5F59" w:rsidRPr="00237A23" w:rsidRDefault="00821398" w:rsidP="00B8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23">
              <w:rPr>
                <w:rFonts w:ascii="Times New Roman" w:hAnsi="Times New Roman" w:cs="Times New Roman"/>
                <w:sz w:val="24"/>
                <w:szCs w:val="24"/>
              </w:rPr>
              <w:t>Рабочие листы раздаются каждому ребенку (</w:t>
            </w:r>
            <w:proofErr w:type="gramStart"/>
            <w:r w:rsidRPr="00237A2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37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237A23">
              <w:rPr>
                <w:rFonts w:ascii="Times New Roman" w:hAnsi="Times New Roman" w:cs="Times New Roman"/>
                <w:sz w:val="24"/>
                <w:szCs w:val="24"/>
              </w:rPr>
              <w:t>, задания №1-4)</w:t>
            </w:r>
          </w:p>
        </w:tc>
      </w:tr>
    </w:tbl>
    <w:p w:rsidR="00821398" w:rsidRPr="00B85EB1" w:rsidRDefault="00821398" w:rsidP="00B85E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21398" w:rsidRPr="00B85EB1" w:rsidSect="007016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E51"/>
    <w:rsid w:val="00021220"/>
    <w:rsid w:val="00023460"/>
    <w:rsid w:val="000252BA"/>
    <w:rsid w:val="0004185F"/>
    <w:rsid w:val="00060341"/>
    <w:rsid w:val="00062995"/>
    <w:rsid w:val="00073F4B"/>
    <w:rsid w:val="000B09B0"/>
    <w:rsid w:val="000E0313"/>
    <w:rsid w:val="000E0BEC"/>
    <w:rsid w:val="000F6616"/>
    <w:rsid w:val="00133029"/>
    <w:rsid w:val="00152E2B"/>
    <w:rsid w:val="00180264"/>
    <w:rsid w:val="00195821"/>
    <w:rsid w:val="001B3BDE"/>
    <w:rsid w:val="001D4985"/>
    <w:rsid w:val="001E464C"/>
    <w:rsid w:val="001F5A0A"/>
    <w:rsid w:val="00201008"/>
    <w:rsid w:val="00230ECD"/>
    <w:rsid w:val="00237A23"/>
    <w:rsid w:val="002515B7"/>
    <w:rsid w:val="0027078C"/>
    <w:rsid w:val="00294312"/>
    <w:rsid w:val="002A33CE"/>
    <w:rsid w:val="002C3D6D"/>
    <w:rsid w:val="002D6459"/>
    <w:rsid w:val="002E39F1"/>
    <w:rsid w:val="002E5DE4"/>
    <w:rsid w:val="0033613E"/>
    <w:rsid w:val="003549B2"/>
    <w:rsid w:val="0037724C"/>
    <w:rsid w:val="00393FC9"/>
    <w:rsid w:val="003A4246"/>
    <w:rsid w:val="003E706F"/>
    <w:rsid w:val="003F0BF0"/>
    <w:rsid w:val="004B6B6A"/>
    <w:rsid w:val="004C028F"/>
    <w:rsid w:val="004C1BE1"/>
    <w:rsid w:val="004E04DB"/>
    <w:rsid w:val="005765A2"/>
    <w:rsid w:val="00584EA0"/>
    <w:rsid w:val="0059250D"/>
    <w:rsid w:val="005D60A7"/>
    <w:rsid w:val="005D760C"/>
    <w:rsid w:val="005F3676"/>
    <w:rsid w:val="00621B23"/>
    <w:rsid w:val="00650942"/>
    <w:rsid w:val="00672595"/>
    <w:rsid w:val="006746CB"/>
    <w:rsid w:val="006A57DE"/>
    <w:rsid w:val="006A7E73"/>
    <w:rsid w:val="0070160A"/>
    <w:rsid w:val="00717887"/>
    <w:rsid w:val="00741F1B"/>
    <w:rsid w:val="007477FF"/>
    <w:rsid w:val="0075294B"/>
    <w:rsid w:val="00755F33"/>
    <w:rsid w:val="00774CBD"/>
    <w:rsid w:val="00781CDC"/>
    <w:rsid w:val="007A391A"/>
    <w:rsid w:val="007A5470"/>
    <w:rsid w:val="007A773F"/>
    <w:rsid w:val="007B2104"/>
    <w:rsid w:val="007C6043"/>
    <w:rsid w:val="007C7EAD"/>
    <w:rsid w:val="007D2CA9"/>
    <w:rsid w:val="0080624B"/>
    <w:rsid w:val="00821398"/>
    <w:rsid w:val="00825773"/>
    <w:rsid w:val="008465D3"/>
    <w:rsid w:val="00853678"/>
    <w:rsid w:val="00872B6E"/>
    <w:rsid w:val="00872DBD"/>
    <w:rsid w:val="008A0E00"/>
    <w:rsid w:val="008C4771"/>
    <w:rsid w:val="008E1251"/>
    <w:rsid w:val="008F4E64"/>
    <w:rsid w:val="008F578A"/>
    <w:rsid w:val="00900A0C"/>
    <w:rsid w:val="00903516"/>
    <w:rsid w:val="00917999"/>
    <w:rsid w:val="00950882"/>
    <w:rsid w:val="0098296C"/>
    <w:rsid w:val="00982E23"/>
    <w:rsid w:val="00995063"/>
    <w:rsid w:val="009B4E28"/>
    <w:rsid w:val="009E4AE6"/>
    <w:rsid w:val="00A04A35"/>
    <w:rsid w:val="00A835C4"/>
    <w:rsid w:val="00AA06AC"/>
    <w:rsid w:val="00AD1D4E"/>
    <w:rsid w:val="00AD2D9B"/>
    <w:rsid w:val="00AD6B4B"/>
    <w:rsid w:val="00AD6FCD"/>
    <w:rsid w:val="00AE7F04"/>
    <w:rsid w:val="00AF1685"/>
    <w:rsid w:val="00B50704"/>
    <w:rsid w:val="00B67DD1"/>
    <w:rsid w:val="00B85EB1"/>
    <w:rsid w:val="00BB15CE"/>
    <w:rsid w:val="00BD54D9"/>
    <w:rsid w:val="00C26EF0"/>
    <w:rsid w:val="00C361F6"/>
    <w:rsid w:val="00C41FE9"/>
    <w:rsid w:val="00C43B33"/>
    <w:rsid w:val="00C77B94"/>
    <w:rsid w:val="00C81F45"/>
    <w:rsid w:val="00C91E6C"/>
    <w:rsid w:val="00CB5F59"/>
    <w:rsid w:val="00D07993"/>
    <w:rsid w:val="00D25819"/>
    <w:rsid w:val="00D258E8"/>
    <w:rsid w:val="00D25ABA"/>
    <w:rsid w:val="00D5138F"/>
    <w:rsid w:val="00D57E5C"/>
    <w:rsid w:val="00D643D3"/>
    <w:rsid w:val="00D70FEA"/>
    <w:rsid w:val="00D8225A"/>
    <w:rsid w:val="00D844EB"/>
    <w:rsid w:val="00DA0E51"/>
    <w:rsid w:val="00DB5F9D"/>
    <w:rsid w:val="00DF5AB8"/>
    <w:rsid w:val="00E144B3"/>
    <w:rsid w:val="00E5503B"/>
    <w:rsid w:val="00E742B4"/>
    <w:rsid w:val="00E81A0F"/>
    <w:rsid w:val="00EA1237"/>
    <w:rsid w:val="00EA5039"/>
    <w:rsid w:val="00EC5788"/>
    <w:rsid w:val="00ED2DD6"/>
    <w:rsid w:val="00EE1304"/>
    <w:rsid w:val="00F17A3C"/>
    <w:rsid w:val="00F36767"/>
    <w:rsid w:val="00F661F0"/>
    <w:rsid w:val="00F947EF"/>
    <w:rsid w:val="00FB16B7"/>
    <w:rsid w:val="00FD4381"/>
    <w:rsid w:val="00F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СМВ</cp:lastModifiedBy>
  <cp:revision>62</cp:revision>
  <dcterms:created xsi:type="dcterms:W3CDTF">2024-11-04T13:23:00Z</dcterms:created>
  <dcterms:modified xsi:type="dcterms:W3CDTF">2025-06-16T07:30:00Z</dcterms:modified>
</cp:coreProperties>
</file>